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Единый план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  </w:t>
      </w:r>
    </w:p>
    <w:tbl>
      <w:tblPr>
        <w:tblStyle w:val="4"/>
        <w:tblW w:w="11352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4"/>
        <w:gridCol w:w="1623"/>
        <w:gridCol w:w="1035"/>
        <w:gridCol w:w="602"/>
        <w:gridCol w:w="2224"/>
        <w:gridCol w:w="3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Наименование </w:t>
            </w:r>
          </w:p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БАЛАНСОВОГО СЧЕТА </w:t>
            </w:r>
          </w:p>
        </w:tc>
        <w:tc>
          <w:tcPr>
            <w:tcW w:w="3260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Синтетический счет объекта учета </w:t>
            </w:r>
          </w:p>
        </w:tc>
        <w:tc>
          <w:tcPr>
            <w:tcW w:w="222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Наименование группы </w:t>
            </w:r>
          </w:p>
        </w:tc>
        <w:tc>
          <w:tcPr>
            <w:tcW w:w="309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Наименование вида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коды счета </w:t>
            </w:r>
          </w:p>
        </w:tc>
        <w:tc>
          <w:tcPr>
            <w:tcW w:w="22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30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синтетический </w:t>
            </w:r>
          </w:p>
        </w:tc>
        <w:tc>
          <w:tcPr>
            <w:tcW w:w="163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аналитический </w:t>
            </w:r>
          </w:p>
        </w:tc>
        <w:tc>
          <w:tcPr>
            <w:tcW w:w="22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30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группа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вид </w:t>
            </w:r>
          </w:p>
        </w:tc>
        <w:tc>
          <w:tcPr>
            <w:tcW w:w="22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30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5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Раздел 1. Нефинансовые активы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НЕФИНАНСОВЫЕ АКТИВЫ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Основные средства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Основные средства - недвижимое имущество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Основные средства - особо ценное движимое имущество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Основные средства - иное движимое имущество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Основные средства - имущество в концессии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Жилые помещения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Нежилые помещения (здания и сооружения)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Инвестиционная недвижимость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Машины и оборудование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Транспортные средства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Инвентарь производственный и хозяйственный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Биологические ресурсы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Прочие основные средства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Нематериальные активы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Нематериальные активы - особо ценное движимое имущество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нематериальных активов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Нематериальные активы - иное движимое имущество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нематериальных активов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Нематериальные активы - имущество в концессии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нематериальных активов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N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Научные исследования (научно-исследовательские разработки)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R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Опытно-конструкторские и технологические разработки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I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Программное обеспечение и базы данных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D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Иные объекты интеллектуальной собственности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Непроизведенные активы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Непроизведенные активы - недвижимое имущество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Непроизведенные активы - иное движимое имущество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Непроизведенные активы - в составе имущества концедента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Земля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Ресурсы недр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Прочие непроизведенные активы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недвижимого имущества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особо ценного движимого имущества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иного движимого имущества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прав пользования активами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имущества, составляющего казну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прав пользования нематериальными активами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имущества учреждения в концессии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жилых помещений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нежилых помещений (зданий и сооружений)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инвестиционной недвижимости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машин и оборудования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транспортных средств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инвентаря производственного и хозяйственного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биологических ресурсов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прочих основных средств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N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научных исследований (научно-исследовательских разработок)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R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опытно-конструкторских и технологических разработок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I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программного обеспечения и баз данных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D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иных объектов интеллектуальной собственности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прав пользования непроизведенными активами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недвижимого имущества в составе имущества казны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движимого имущества в составе имущества казны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нематериальных активов в составе имущества казны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имущества казны в концессии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I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Амортизация имущества казны - программного обеспечения и баз данных в концессии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Материальные запасы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Материальные запасы - особо ценное движимое имущество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Материальные запасы - иное движимое имущество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Лекарственные препараты и медицинские материалы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Продукты питания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Горюче-смазочные материалы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Строительные материалы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Мягкий инвентарь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Прочие материальные запасы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Готовая продукция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Товары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Наценка на товары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нефинансовые активы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недвижимое имущество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особо ценное движимое имущество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иное движимое имущество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объекты финансовой аренды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права пользования нематериальными активами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основные средства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N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научные исследования (научно-исследовательские разработки)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R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опытно-конструкторские и технологические разработки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I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программное обеспечение и базы данных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D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иные объекты интеллектуальной собственности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непроизведенные активы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материальные запасы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объекты государственной (муниципальной) казны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недвижимое имущество государственной (муниципальной) казны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движимое имущество государственной (муниципальной) казны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ценности государственных фондов России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нематериальные активы государственной (муниципальной) казны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непроизведенные активы государственной (муниципальной) казны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материальные запасы государственной (муниципальной) казны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имущество концедента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недвижимое имущество концедента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движимое имущество концедента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I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нематериальные активы концедента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непроизведенные активы концедента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Нефинансовые активы в пути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Недвижимое имущество учреждения в пути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Особо ценное движимое имущество учреждения в пути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Иное движимое имущество учреждения в пути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Основные средства в пути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Материальные запасы в пути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Нефинансовые активы имущества казны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Нефинансовые активы, составляющие казну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Недвижимое имущество, составляющее казну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Движимое имущество, составляющее казну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Ценности государственных фондов России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Нематериальные активы, составляющие казну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Непроизведенные активы, составляющие казну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Материальные запасы, составляющие казну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Прочие активы, составляющие казну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Нефинансовые активы, составляющие казну в концессии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Недвижимое имущество концедента, составляющее казну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Движимое имущество концедента, составляющее казну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I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Нематериальные активы концедента, составляющие казну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Непроизведенные активы (земля) концедента, составляющие казну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Себестоимость готовой продукции, работ, услуг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расходов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Накладные расходы производства готовой продукции, работ, услуг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расходов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Общехозяйственные расходы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расходов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активами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нефинансовыми активами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жилыми помещениями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нежилыми помещениями (зданиями и сооружениями)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машинами и оборудованием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транспортными средствами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инвентарем производственным и хозяйственным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биологическими ресурсами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прочими основными средствами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непроизведенными активами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нематериальными активами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нематериальных активов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N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научными исследованиями (научно-исследовательскими разработками)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R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опытно-конструкторскими и технологическими разработками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I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программным обеспечением и базами данных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D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Права пользования иными объектами интеллектуальной собственности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нефинансовых активов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недвижимого имущества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особо ценного движимого имущества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иного движимого имущества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прав пользования активами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прав пользования нематериальными активами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жилых помещений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нежилых помещений (зданий и сооружений)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инвестиционной недвижимости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машин и оборудования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транспортных средств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инвентаря производственного и хозяйственного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биологических ресурсов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прочих основных средств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N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научных исследований (научно-исследовательских разработок)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R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опытно-конструкторских и технологических разработок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I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программного обеспечения и баз данных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D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иных объектов интеллектуальной собственности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непроизведенных активов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земли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ресурсов недр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Обесценение прочих непроизведенных активов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Резерв под снижение стоимости материальных запасов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Резерв под снижение стоимости готовой продукции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1 1 4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Резерв под снижение стоимости товаров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5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Раздел 2. Финансовые активы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ФИНАНСОВЫЕ АКТИВЫ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Денежные средства учреждения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Денежные средства на лицевых счетах учреждения в органе казначейства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Денежные средства учреждения в кредитной организации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Денежные средства в кассе учреждения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Денежные средства учреждения на счетах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Денежные средства учреждения, размещенные на депозиты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Денежные средства учреждения в пути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Касса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Денежные документы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Денежные средства учреждения на специальных счетах в кредитной организации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Денежные средства учреждения в иностранной валюте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на счетах бюджета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на счетах бюджета в органе Федерального казначейства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на счетах бюджета в кредитной организации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бюджета на депозитных счетах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на счетах бюджета в рублях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на счетах бюджета в пути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на счетах бюджета в иностранной валюте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на счетах органа, осуществляющего кассовое обслуживание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поступлений, распределяемые между бюджетами бюджетной системы Российской Федерации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на счетах органа, осуществляющего кассовое обслуживание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на счетах органа, осуществляющего кассовое обслуживание, в пути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на счетах для выплаты наличных денег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бюджета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бюджетных учреждений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автономных учреждений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Средства иных организаций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Финансовые вложения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Ценные бумаги, кроме акций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Акции и иные формы участия в капитале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Иные финансовые активы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Облигации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Векселя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Иные ценные бумаги, кроме акций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Акции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Участие в государственных (муниципальных) предприятиях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Участие в государственных (муниципальных) учреждениях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Иные формы участия в капитале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Доли в международных организациях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Прочие финансовые активы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налоговым доходам, таможенным платежам и страховым взносам на обязательное социальное страхование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собственности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оказания платных услуг (работ), компенсаций затрат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суммам штрафов, пеней, неустоек, возмещений ущерба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денежным поступлениям текущего характера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денежным поступлениям капитального характера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операций с активами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прочим доходам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плательщиками налогов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плательщиками государственных пошлин, сборов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плательщиками таможенных платежей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плательщиками по обязательным страховым взносам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операционной аренды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финансовой аренды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платежей при пользовании природными ресурсами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процентов по депозитам, остаткам денежных средств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процентов по иным финансовым инструментам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дивидендов от объектов инвестирования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предоставления неисключительных прав на результаты интеллектуальной деятельности и средства индивидуализации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иным доходам от собственности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К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концессионной платы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оказания платных услуг (работ)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оказания услуг по программе обязательного медицинского страхования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платы за предоставление информации из государственных источников (реестров)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условным арендным платежам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бюджета от возврата субсидий на выполнение государственного (муниципального) задания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по выполненным этапам работ по договору строительного подряда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штрафных санкций за нарушение законодательства о закупках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возмещения ущерба имуществу (за исключением страховых возмещений)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прочим доходам от сумм принудительного изъятия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текущего характера от других бюджетов бюджетной системы Российской Федерации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текущего характера бюджетным и автономным учреждениям от сектора государственного управления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текущего характера в бюджеты бюджетной системы Российской Федерации от бюджетных и автономных учреждений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текущего характера от организаций государственного сектора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текущего характера от наднациональных организаций и правительств иностранных государств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текущего характера от международных организаций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капитального характера от других бюджетов бюджетной системы Российской Федерации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капитального характера бюджетным и автономным учреждениям от сектора государственного управления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капитального характера в бюджеты бюджетной системы Российской Федерации от бюджетных и автономных учреждений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капитального характера от организаций государственного сектора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капитального характера от наднациональных организаций и правительств иностранных государств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капитального характера от международных организаций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операций с основными средствами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операций с нематериальными активами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операций с непроизведенными активами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операций с материальными запасами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операций с финансовыми активами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невыясненным поступлениям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иным доходам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выданным авансам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оплате труда, начислениям на выплаты по оплате труда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работам, услугам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поступлению нефинансовых активов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текущего характера организациям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бюджетам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социальному обеспечению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на приобретение ценных бумаг и иных финансовых вложений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капитального характера организациям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прочим расходам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заработной плате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прочим несоциальным выплатам персоналу в денежной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начислениям на выплаты по оплате труда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прочим несоциальным выплатам персоналу в натуральной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услугам связи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транспортным услугам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коммунальным услугам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арендной плате за пользование имуществом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работам, услугам по содержанию имущества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прочим работам, услугам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страхованию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услугам, работам для целей капитальных вложений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арендной плате за пользование земельными участками и другими обособленными природными объектами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приобретению основных средств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приобретению нематериальных активов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приобретению непроизведенных активов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приобретению материальных запасов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текущего характера государственным (муниципальным) учреждениям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текущего характера финансовым организациям государственного сектора на производство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текущего характера нефинансовым организациям государственного сектора на производство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текущего характера финансовым организациям государственного сектора на продукцию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текущего характера нефинансовым организациям государственного сектора на продукцию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B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перечислениям другим бюджетам бюджетной системы Российской Федерации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перечислениям наднациональным организациям и правительствам иностранных государств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пособиям по социальной помощи населению в денежной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пособиям по социальной помощи населению в натуральной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пенсиям, пособиям, выплачиваемым работодателями, нанимателями бывшим работникам в денежной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пособиям по социальной помощи, выплачиваемым работодателями, нанимателями бывшим работникам в натуральной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социальным пособиям и компенсациям персоналу в денежной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социальным компенсациям персоналу в натуральной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на приобретение ценных бумаг, кроме акций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на приобретение акций и по иным формам участия в капитале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на приобретение иных финансовых активов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капитального характера государственным (муниципальным) учреждениям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капитального характера финансовым организациям государственного сектора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капитального характера нефинансовым организациям государственного сектора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оплате иных выплат текущего характера физическим лицам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оплате иных выплат текущего характера организациям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оплате иных выплат капитального характера физическим лицам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авансам по оплате иных выплат капитального характера организациям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кредитам, займам (ссудам)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предоставленным кредитам, займам (ссудам)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в рамках целевых иностранных кредитов (заимствований)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дебиторами по государственным (муниципальным) гарантиям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прочим долговым требованиям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бюджетным кредитам другим бюджетам бюджетной системы Российской Федерации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иными дебиторами по бюджетным кредитам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иным долговым требованиям (займам (ссудам)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труда, начислениям на выплаты по оплате труда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работ, услуг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поступлению нефинансовых активов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безвозмездным перечислениям бюджетам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социальному обеспечению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прочим расходам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заработной плате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прочим несоциальным выплатам персоналу в денежной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начислениям на выплаты по оплате труда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прочим несоциальным выплатам персоналу в натуральной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услуг связи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транспортных услуг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коммунальных услуг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арендной платы за пользование имуществом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работ, услуг по содержанию имущества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прочих работ, услуг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страхования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услуг, работ для целей капитальных вложений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арендной платы за пользование земельными участками и другими обособленными природными объектами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приобретению основных средств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приобретению нематериальных активов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приобретению непроизведенных активов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приобретению материальных запасов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перечислениям наднациональным организациям и правительствам иностранных государств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перечислениям международным организациям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пенсий, пособий и выплат по пенсионному, социальному и медицинскому страхованию населения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пособий по социальной помощи населению в денежной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пособий по социальной помощи населению в натуральной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пенсий, пособий, выплачиваемых работодателями, нанимателями бывшим работникам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социальным пособиям и компенсациям персоналу в денежной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социальным компенсациям персоналу в натуральной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пошлин и сборов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штрафов за нарушение законодательства о закупках и нарушение условий контрактов (договоров)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штрафных санкций по долговым обязательствам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других экономических санкций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иных выплат текущего характера физическим лицам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иных выплат текущего характера организациям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иных выплат капитального характера физическим лицам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подотчетными лицами по оплате иных выплат капитального характера организациям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ущербу и иным доходам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компенсации затрат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компенсации затрат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бюджета от возврата дебиторской задолженности прошлых лет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штрафам, пеням, неустойкам, возмещениям ущерба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штрафных санкций за нарушение условий контрактов (договоров)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страховых возмещений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возмещения ущерба имуществу (за исключением страховых возмещений)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прочих сумм принудительного изъятия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ущербу нефинансовым активам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ущербу основным средствам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ущербу нематериальным активам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ущербу непроизведенным активам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ущербу материальным запасам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иным доходам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недостачам денежных средств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недостачам иных финансовых активов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иным доходам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Прочие расчеты с дебиторами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Расчеты с финансовым органом по поступлениям в бюджет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финансовым органом по уточнению невыясненных поступлений в бюджет года, предшествующего отчетному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поступлений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финансовым органом по уточнению невыясненных поступлений в бюджет прошлых лет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поступлений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финансовым органом по наличным денежным средствам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распределенным поступлениям к зачислению в бюджет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прочими дебиторами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учредителем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налоговым вычетам по НДС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НДС по авансам полученным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НДС по приобретенным материальным ценностям, работам, услугам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НДС по авансам уплаченным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Внутренние расчеты по поступлениям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Внутренние расчеты по выбытиям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финансовые активы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ценные бумаги, кроме акций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акции и иные формы участия в капитале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иные финансовые активы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облигации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векселя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иные ценные бумаги, кроме акций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акции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государственные (муниципальные) предприятия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государственные (муниципальные) учреждения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иные формы участия в капитале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международные организации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прочие финансовые активы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2 1 5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Вложения в финансовые активы по сделкам валютный своп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Финансовые активы от управления остатками средств на ЕКС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2 2 4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2 2 4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Ценные бумаги от управления остатками средств на ЕКС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2 2 4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Ценные бумаги от управления остатками средств на ЕКС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Расчеты по доходам от управления остатками средств на ЕКС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2 2 5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2 2 5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Расчеты по доходам от собственности от управления остатками средств на ЕКС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2 2 5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Расчеты по доходам от процентов по депозитам от управления остатками средств на ЕКС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2 2 5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доходам от процентов по иным </w:t>
            </w:r>
          </w:p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финансовым инструментам от управления остатками средств на ЕКС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2 2 5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Расчеты по доходам от штрафных санкций от управления остатками средств на ЕК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С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2 2 5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Расчеты по доходам от штрафных санкций от управления остатками средств на ЕКС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2 2 5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Расчеты по доходам от операций с активами от управления остатками средств на ЕК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С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2 2 5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Расчеты по доходам от операций с финансовыми активами от управления остатками средств на ЕКС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5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Раздел 3. Обязательства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ОБЯЗАТЕЛЬСТВА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кредиторами по долговым обязательствам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долговым обязательствам в рублях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долговым обязательствам по целевым иностранным кредитам (заимствованиям)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государственным (муниципальным) гарантиям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долговым обязательствам в иностранной валюте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бюджетами бюджетной системы Российской Федерации по привлеченным бюджетным кредитам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кредиторами по государственным (муниципальным) ценным бумагам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иными кредиторами по государственному (муниципальному) долгу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заимствованиям, не являющимся государственным (муниципальным) долгом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принятым обязательствам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оплате труда, начислениям на выплаты по оплате труда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работам, услугам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поступлению нефинансовых активов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текущего характера организациям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бюджетам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социальному обеспечению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приобретению финансовых активов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капитального характера организациям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прочим расходам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заработной плате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прочим несоциальным выплатам персоналу в денежной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начислениям на выплаты по оплате труда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прочим несоциальным выплатам персоналу в натуральной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услугам связи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транспортным услугам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коммунальным услугам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арендной плате за пользование имуществом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работам, услугам по содержанию имущества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302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прочим работам, услугам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страхованию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услугам, работам для целей капитальных вложений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арендной плате за пользование земельными участками и другими обособленными природными объектами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приобретению основных средств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приобретению нематериальных активов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приобретению непроизведенных активов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приобретению материальных запасов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текущего характера государственным (муниципальным) учреждениям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текущего характера финансовым организациям государственного сектора на производство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текущего характера нефинансовым организациям государственного сектора на производство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текущего характера финансовым организациям государственного сектора на продукцию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текущего характера нефинансовым организациям государственного сектора на продукцию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B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перечислениям другим бюджетам бюджетной системы Российской Федерации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перечислениям наднациональным организациям и правительствам иностранных государств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перечислениям международным организациям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пенсиям, пособиям и выплатам по пенсионному, социальному и медицинскому страхованию населения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пособиям по социальной помощи населению в денежной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пособиям по социальной помощи населению в натуральной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пенсиям, пособиям, выплачиваемым работодателями, нанимателями бывшим работникам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пособиям по социальной помощи, выплачиваемым работодателями, нанимателями бывшим работникам в натуральной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социальным пособиям и компенсациям персоналу в денежной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социальным компенсациям персоналу в натуральной форме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приобретению ценных бумаг, кроме акций и иных финансовых инструментов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приобретению акций и иных финансовых инструментов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приобретению иных финансовых активов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капитального характера государственным (муниципальным) учреждениям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капитального характера финансовым организациям государственного сектора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капитального характера нефинансовым организациям государственного сектора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безвозмездным перечислениям капитального характера некоммерческим организациям и физическим лицам - производителям товаров, работ и услуг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штрафам за нарушение условий контрактов (договоров)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другим экономическим санкциям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иным выплатам текущего характера физическим лицам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иным выплатам текущего характера организациям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иным выплатам капитального характера физическим лицам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иным выплатам капитального характера организациям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платежам в бюджеты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налогу на доходы физических лиц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страховым взносам на обязательное социальное страхование на случай временной нетрудоспособности и в связи с материнством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налогу на прибыль организаций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налогу на добавленную стоимость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прочим платежам в бюджет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страховым взносам на обязательное социальное страхование от несчастных случаев на производстве и профессиональных заболеваний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страховым взносам на обязательное медицинское страхование в Федеральный ФОМС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страховым взносам на обязательное медицинское страхование в территориальный ФОМС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дополнительным страховым взносам на пенсионное страхование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страховым взносам на обязательное пенсионное страхование на выплату страховой части трудовой пенсии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страховым взносам на обязательное пенсионное страхование на выплату накопительной части трудовой пенсии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налогу на имущество организаций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земельному налогу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Прочие расчеты с кредиторами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средствам, полученным во временное распоряжение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депонентами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удержаниям из выплат по оплате труда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Внутриведомственные расчеты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Расчеты по платежам из бюджета с финансовым органо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прочими кредиторами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Иные расчеты года, предшествующего отчетному, выявленные по контрольным мероприятиям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Иные расчеты прошлых лет, выявленные по контрольным мероприятиям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Иные расчеты года, предшествующего отчетному, выявленные в отчетном году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Иные расчеты прошлых лет, выявленные в отчетном году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выплате наличных денег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операциям на счетах органа, осуществляющего кассовое обслуживание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операциям на счетах органа, осуществляющего кассовое обслуживание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операциям бюджета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операциям бюджетных учреждений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операциям автономных учреждений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по операциям иных организаций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Внутренние расчеты по поступлениям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Внутренние расчеты по выбытиям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3 0 9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Расчеты с кредиторами по прочим операциям со средствами ЕК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3 2 4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3 2 4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Расчеты по средствам, полученным во временное распоряжение, от управления остатками средств на ЕКС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3 2 4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Внутренние расчеты по ЕКС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3 2 4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Расчеты с прочими кредиторами по управлению остатками средств на ЕКС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3 2 4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Расчеты по операциям со средствами ЕКС до выяснения принадлежности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5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Раздел 4. Финансовый результат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both"/>
              <w:textAlignment w:val="top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ФИНАНСОВЫЙ РЕЗУЛЬТАТ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Финансовый результат экономического субъекта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Доходы текущего финансового года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доходов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both"/>
              <w:textAlignment w:val="top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Доходы финансового года, предшествующего отчетному, выявленные по контрольным мероприятиям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доходов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Доходы прошлых финансовых лет, выявленные по контрольным мероприятиям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доходов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Доходы финансового года, предшествующего отчетному, выявленные в отчетном году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доходов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Доходы прошлых финансовых лет, выявленные в отчетном году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доходов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Расходы текущего финансового года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расходов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both"/>
              <w:textAlignment w:val="top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Расходы финансового года, предшествующего отчетному, выявленные по контрольным мероприятиям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расходов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Расходы прошлых финансовых лет, выявленные по контрольным мероприятиям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расходов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Расходы финансового года, предшествующего отчетному, выявленные в отчетном году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расходов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Расходы прошлых финансовых лет, выявленные в отчетном году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расходов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Финансовый результат прошлых отчетных периодов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Доходы будущих периодов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доходов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Доходы будущих периодов к признанию в текущем году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доходов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Доходы будущих периодов к признанию в очередные года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доходов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Расходы будущих периодов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расходов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Резервы предстоящих расходов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расходов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Результат по кассовым операциям бюджета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Поступления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поступлений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Выбытия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выбытий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Результат прошлых отчетных периодов по кассовому исполнению бюджета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Финансовый результат по управлению остатками средств на ЕКС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4 2 1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4 2 1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Финансовый результат по управлению остатками средств на ЕКС текущего финансового года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4 2 1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Доходы от управления остатками средств на ЕКС текущего финансового года, подлежащие распределению между бюджетами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4 2 1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Доходы от управления остатками средств на ЕКС текущего финансового года, распределенные между бюджетами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4 2 1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Прочие доходы от операций с активами от управления остатками средств на ЕКС текущего финансового 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4 2 1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Финансовый результат по управлению остатками средств на ЕКС прошлых отчетных периодов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5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Раздел 5. Санкционирование расходов хозяйствующего субъекта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САНКЦИОНИРОВАНИЕ РАСХОДОВ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Санкционирование по текущему финансовому году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Санкционирование по первому году, следующему за текущим (очередному финансовому году)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Санкционирование по второму году, следующему за текущим (первому году, следующему за очередным)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Санкционирование по второму году, следующему за очередным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Санкционирование на иные очередные года (за пределами планового периода)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Лимиты бюджетных обязательств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Доведенные лимиты бюджетных обязательств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Лимиты бюджетных обязательств к распределению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Лимиты бюджетных обязательств получателей бюджетных средств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Переданные лимиты бюджетных обязательств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Полученные лимиты бюджетных обязательств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Лимиты бюджетных обязательств в пути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Утвержденные лимиты бюджетных обязательств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Обязательства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Принятые обязательства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Принятые денежные обязательства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Исполненные денежные обязательства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Принимаемые обязательства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Отложенные обязательства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Бюджетные ассигнования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Доведенные бюджетные ассигнования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Бюджетные ассигнования к распределению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Бюджетные ассигнования получателей бюджетных средств и администраторов выплат по источникам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Переданные бюджетные ассигнования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Полученные бюджетные ассигнования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Бюджетные ассигнования в пути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Утвержденные бюджетные ассигнования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Сметные (плановые, прогнозные) назначения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расходов (выплат), видам доходов (поступлений)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Право на принятие обязательств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расходов (выплат) (обязательств)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Утвержденный объем финансового обеспечения </w:t>
            </w:r>
            <w:bookmarkStart w:id="0" w:name="_GoBack"/>
            <w:bookmarkEnd w:id="0"/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доходов (поступлений)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Получено финансового обеспечения 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5 0 8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По видам доходов (поступлений) 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ru-RU" w:eastAsia="zh-CN" w:bidi="ar"/>
        </w:rPr>
        <w:t>Забалансовые счета</w:t>
      </w:r>
    </w:p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  </w:t>
      </w:r>
    </w:p>
    <w:tbl>
      <w:tblPr>
        <w:tblStyle w:val="4"/>
        <w:tblW w:w="726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3"/>
        <w:gridCol w:w="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Наименование счета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Номер счета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Имущество, полученное в пользование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Материальные ценности на хранении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Бланки строгой отчетности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Сомнительная задолженность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Материальные ценности, оплаченные по централизованному снабжению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Задолженность учащихся и студентов за невозвращенные материальные ценности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Награды, призы, кубки и ценные подарки, сувениры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Путевки неоплаченные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Запасные части к транспортным средствам, выданные взамен изношенных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09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Обеспечение исполнения обязательств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Государственные и муниципальные гарантии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Спецоборудование для выполнения научно-исследовательских работ по договорам с заказчиками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Экспериментальные устройства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Расчетные документы, ожидающие исполнения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Расчетные документы, не оплаченные в срок из-за отсутствия средств на счете государственного (муниципального) учреждения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Переплаты пенсий и пособий вследствие неправильного применения законодательства о пенсиях и пособиях, счетных ошибок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Поступления денежных средств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Выбытия денежных средств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Невыясненные поступления прошлых лет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19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Задолженность, невостребованная кредиторами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Основные средства в эксплуатации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Материальные ценности, полученные по централизованному снабжению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Периодические издания для пользования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Нефинансовые активы, переданные в доверительное управление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Имущество, переданное в возмездное пользование (аренду)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Имущество, переданное в безвозмездное пользование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Представленные субсидии на приобретение жилья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29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Расчеты по исполнению денежных обязательств через третьих лиц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Акции по номинальной стоимости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Ценные бумаги по договорам репо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Сметная стоимость создания (реконструкции) объекта концессии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Доходы от инвестиций на создание и (или) реконструкцию объекта концессии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39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Финансовые активы в управляющих компаниях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Бюджетные инвестиции, реализуемые организациями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Доходы и расходы по долгосрочным договорам строительного подряда 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45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Ценные бумаги по договорам репо от управления остатками средств на ЕКС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84" w:beforeAutospacing="0" w:after="84" w:afterAutospacing="0" w:line="240" w:lineRule="auto"/>
              <w:ind w:left="48" w:right="48"/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53 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  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sectPr>
      <w:pgSz w:w="16838" w:h="11906" w:orient="landscape"/>
      <w:pgMar w:top="1800" w:right="1440" w:bottom="1800" w:left="1440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F31C7"/>
    <w:rsid w:val="066F31C7"/>
    <w:rsid w:val="7816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2022-10-24T10:11:00Z</dcterms:created>
  <dc:creator>odayn</dc:creator>
  <cp:lastModifiedBy>odayn</cp:lastModifiedBy>
  <dcterms:modified xsi:type="dcterms:W3CDTF">2022-10-24T13:35:46Z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