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E2" w:rsidRPr="00A55E0D" w:rsidRDefault="002377E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A55E0D">
        <w:rPr>
          <w:color w:val="000000"/>
          <w:sz w:val="28"/>
          <w:szCs w:val="28"/>
        </w:rPr>
        <w:t>Руководителю</w:t>
      </w: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Инспекции ФНС России </w:t>
      </w:r>
      <w:r w:rsidR="00376DA5"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27 по г. Москве</w:t>
      </w:r>
    </w:p>
    <w:p w:rsidR="002377E2" w:rsidRPr="00A55E0D" w:rsidRDefault="009C2E0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Московскому М</w:t>
      </w:r>
      <w:r w:rsidR="00BE6CAA" w:rsidRPr="00A55E0D">
        <w:rPr>
          <w:color w:val="000000"/>
          <w:sz w:val="28"/>
          <w:szCs w:val="28"/>
        </w:rPr>
        <w:t xml:space="preserve">. </w:t>
      </w:r>
      <w:r w:rsidRPr="00A55E0D">
        <w:rPr>
          <w:color w:val="000000"/>
          <w:sz w:val="28"/>
          <w:szCs w:val="28"/>
        </w:rPr>
        <w:t>М</w:t>
      </w:r>
      <w:r w:rsidR="00BE6CAA" w:rsidRPr="00A55E0D">
        <w:rPr>
          <w:color w:val="000000"/>
          <w:sz w:val="28"/>
          <w:szCs w:val="28"/>
        </w:rPr>
        <w:t>.</w:t>
      </w: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Адрес: ул. </w:t>
      </w:r>
      <w:r w:rsidR="00BE6CAA" w:rsidRPr="00A55E0D">
        <w:rPr>
          <w:color w:val="000000"/>
          <w:sz w:val="28"/>
          <w:szCs w:val="28"/>
        </w:rPr>
        <w:t>Стар</w:t>
      </w:r>
      <w:r w:rsidR="002570FF" w:rsidRPr="00A55E0D">
        <w:rPr>
          <w:color w:val="000000"/>
          <w:sz w:val="28"/>
          <w:szCs w:val="28"/>
        </w:rPr>
        <w:t>ая</w:t>
      </w:r>
      <w:r w:rsidRPr="00A55E0D">
        <w:rPr>
          <w:color w:val="000000"/>
          <w:sz w:val="28"/>
          <w:szCs w:val="28"/>
        </w:rPr>
        <w:t>, д. 58, корп. 1</w:t>
      </w:r>
      <w:r w:rsidR="00BE64E5" w:rsidRPr="00A55E0D">
        <w:rPr>
          <w:color w:val="000000"/>
          <w:sz w:val="28"/>
          <w:szCs w:val="28"/>
        </w:rPr>
        <w:t>,</w:t>
      </w:r>
    </w:p>
    <w:p w:rsidR="00BE64E5" w:rsidRPr="00A55E0D" w:rsidRDefault="00BE64E5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Москва, 117418</w:t>
      </w:r>
    </w:p>
    <w:p w:rsidR="008321C2" w:rsidRPr="00A55E0D" w:rsidRDefault="008321C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от Общества с ограниченной</w:t>
      </w:r>
      <w:r w:rsidR="00023666" w:rsidRPr="00A55E0D">
        <w:rPr>
          <w:color w:val="000000"/>
          <w:sz w:val="28"/>
          <w:szCs w:val="28"/>
        </w:rPr>
        <w:t xml:space="preserve"> </w:t>
      </w:r>
      <w:r w:rsidRPr="00A55E0D">
        <w:rPr>
          <w:color w:val="000000"/>
          <w:sz w:val="28"/>
          <w:szCs w:val="28"/>
        </w:rPr>
        <w:t>ответственностью "</w:t>
      </w:r>
      <w:r w:rsidR="009C2E02" w:rsidRPr="00A55E0D">
        <w:rPr>
          <w:color w:val="000000"/>
          <w:sz w:val="28"/>
          <w:szCs w:val="28"/>
          <w:lang w:val="en-US"/>
        </w:rPr>
        <w:t>Ppt</w:t>
      </w:r>
      <w:r w:rsidR="009C2E02" w:rsidRPr="00A55E0D">
        <w:rPr>
          <w:color w:val="000000"/>
          <w:sz w:val="28"/>
          <w:szCs w:val="28"/>
        </w:rPr>
        <w:t>.</w:t>
      </w:r>
      <w:r w:rsidR="009C2E02" w:rsidRPr="00A55E0D">
        <w:rPr>
          <w:color w:val="000000"/>
          <w:sz w:val="28"/>
          <w:szCs w:val="28"/>
          <w:lang w:val="en-US"/>
        </w:rPr>
        <w:t>ru</w:t>
      </w:r>
      <w:r w:rsidRPr="00A55E0D">
        <w:rPr>
          <w:color w:val="000000"/>
          <w:sz w:val="28"/>
          <w:szCs w:val="28"/>
        </w:rPr>
        <w:t>"</w:t>
      </w: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ОГРН </w:t>
      </w:r>
      <w:r w:rsidR="009C2E02" w:rsidRPr="00A55E0D">
        <w:rPr>
          <w:sz w:val="28"/>
          <w:szCs w:val="28"/>
        </w:rPr>
        <w:t>2323454567001</w:t>
      </w:r>
      <w:r w:rsidRPr="00A55E0D">
        <w:rPr>
          <w:color w:val="000000"/>
          <w:sz w:val="28"/>
          <w:szCs w:val="28"/>
        </w:rPr>
        <w:t>,</w:t>
      </w:r>
    </w:p>
    <w:p w:rsidR="00023666" w:rsidRPr="00A55E0D" w:rsidRDefault="00023666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ИНН </w:t>
      </w:r>
      <w:r w:rsidR="009C2E02" w:rsidRPr="00A55E0D">
        <w:rPr>
          <w:sz w:val="28"/>
          <w:szCs w:val="28"/>
        </w:rPr>
        <w:t>1234567890</w:t>
      </w:r>
      <w:r w:rsidRPr="00A55E0D">
        <w:rPr>
          <w:color w:val="000000"/>
          <w:sz w:val="28"/>
          <w:szCs w:val="28"/>
        </w:rPr>
        <w:t>,</w:t>
      </w: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КПП </w:t>
      </w:r>
      <w:r w:rsidR="009C2E02" w:rsidRPr="00A55E0D">
        <w:rPr>
          <w:color w:val="000000"/>
          <w:sz w:val="28"/>
          <w:szCs w:val="28"/>
        </w:rPr>
        <w:t>121</w:t>
      </w:r>
      <w:r w:rsidR="00BE6CAA" w:rsidRPr="00A55E0D">
        <w:rPr>
          <w:color w:val="000000"/>
          <w:sz w:val="28"/>
          <w:szCs w:val="28"/>
        </w:rPr>
        <w:t>001001</w:t>
      </w:r>
    </w:p>
    <w:p w:rsidR="009C2E02" w:rsidRPr="00A55E0D" w:rsidRDefault="002377E2" w:rsidP="009C2E02">
      <w:pPr>
        <w:jc w:val="right"/>
        <w:rPr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Адрес: </w:t>
      </w:r>
      <w:r w:rsidR="009C2E02" w:rsidRPr="00A55E0D">
        <w:rPr>
          <w:sz w:val="28"/>
          <w:szCs w:val="28"/>
        </w:rPr>
        <w:t xml:space="preserve">456789, Россия, Субъект РФ, </w:t>
      </w:r>
    </w:p>
    <w:p w:rsidR="009C2E02" w:rsidRPr="00A55E0D" w:rsidRDefault="009C2E02" w:rsidP="009C2E02">
      <w:pPr>
        <w:jc w:val="right"/>
        <w:rPr>
          <w:sz w:val="28"/>
          <w:szCs w:val="28"/>
        </w:rPr>
      </w:pPr>
      <w:r w:rsidRPr="00A55E0D">
        <w:rPr>
          <w:sz w:val="28"/>
          <w:szCs w:val="28"/>
        </w:rPr>
        <w:t>просп. Замечательный, д.1</w:t>
      </w:r>
    </w:p>
    <w:p w:rsidR="00BE64E5" w:rsidRPr="00A55E0D" w:rsidRDefault="00BE64E5" w:rsidP="009C2E02">
      <w:pPr>
        <w:autoSpaceDE w:val="0"/>
        <w:autoSpaceDN w:val="0"/>
        <w:adjustRightInd w:val="0"/>
        <w:spacing w:after="40"/>
        <w:rPr>
          <w:color w:val="000000"/>
          <w:sz w:val="28"/>
          <w:szCs w:val="28"/>
        </w:rPr>
      </w:pPr>
    </w:p>
    <w:p w:rsidR="009A74BA" w:rsidRPr="00A55E0D" w:rsidRDefault="009A74BA" w:rsidP="00BE6CA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74BA" w:rsidRPr="00A55E0D" w:rsidRDefault="009A74BA" w:rsidP="00BE6CA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A74BA" w:rsidRPr="00A55E0D" w:rsidRDefault="009A74BA" w:rsidP="00BE6CA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377E2" w:rsidRPr="00A55E0D" w:rsidRDefault="002377E2" w:rsidP="00BE6CA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Исх. </w:t>
      </w:r>
      <w:r w:rsidR="00A55E0D"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</w:t>
      </w:r>
      <w:r w:rsidR="00BE6CAA" w:rsidRPr="00A55E0D">
        <w:rPr>
          <w:color w:val="000000"/>
          <w:sz w:val="28"/>
          <w:szCs w:val="28"/>
        </w:rPr>
        <w:t>12</w:t>
      </w:r>
      <w:r w:rsidRPr="00A55E0D">
        <w:rPr>
          <w:color w:val="000000"/>
          <w:sz w:val="28"/>
          <w:szCs w:val="28"/>
        </w:rPr>
        <w:t xml:space="preserve"> от 12.03.20</w:t>
      </w:r>
      <w:r w:rsidR="00C002AB" w:rsidRPr="00A55E0D">
        <w:rPr>
          <w:color w:val="000000"/>
          <w:sz w:val="28"/>
          <w:szCs w:val="28"/>
        </w:rPr>
        <w:t>22</w:t>
      </w:r>
    </w:p>
    <w:p w:rsidR="009A74BA" w:rsidRPr="00A55E0D" w:rsidRDefault="009A74BA" w:rsidP="00023666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9A74BA" w:rsidRPr="00A55E0D" w:rsidRDefault="009A74BA" w:rsidP="00023666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9A74BA" w:rsidRPr="00A55E0D" w:rsidRDefault="009A74BA" w:rsidP="00023666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>Заявление</w:t>
      </w: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>об уточнении платежа</w:t>
      </w:r>
    </w:p>
    <w:p w:rsidR="009A74BA" w:rsidRPr="00A55E0D" w:rsidRDefault="009A74BA" w:rsidP="002377E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377E2" w:rsidRPr="00A55E0D" w:rsidRDefault="002377E2" w:rsidP="002377E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В платежном поручении от 20.02.20</w:t>
      </w:r>
      <w:r w:rsidR="009A74BA" w:rsidRPr="00A55E0D">
        <w:rPr>
          <w:color w:val="000000"/>
          <w:sz w:val="28"/>
          <w:szCs w:val="28"/>
        </w:rPr>
        <w:t>22</w:t>
      </w:r>
      <w:r w:rsidRPr="00A55E0D">
        <w:rPr>
          <w:color w:val="000000"/>
          <w:sz w:val="28"/>
          <w:szCs w:val="28"/>
        </w:rPr>
        <w:t xml:space="preserve"> </w:t>
      </w:r>
      <w:r w:rsidR="0010671B"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1</w:t>
      </w:r>
      <w:r w:rsidR="002570FF" w:rsidRPr="00A55E0D">
        <w:rPr>
          <w:color w:val="000000"/>
          <w:sz w:val="28"/>
          <w:szCs w:val="28"/>
        </w:rPr>
        <w:t>00</w:t>
      </w:r>
      <w:r w:rsidRPr="00A55E0D">
        <w:rPr>
          <w:color w:val="000000"/>
          <w:sz w:val="28"/>
          <w:szCs w:val="28"/>
        </w:rPr>
        <w:t xml:space="preserve">23 на перечисление НДС за </w:t>
      </w:r>
      <w:r w:rsidRPr="00A55E0D">
        <w:rPr>
          <w:color w:val="000000"/>
          <w:sz w:val="28"/>
          <w:szCs w:val="28"/>
          <w:lang w:val="en-US"/>
        </w:rPr>
        <w:t>IV</w:t>
      </w:r>
      <w:r w:rsidRPr="00A55E0D">
        <w:rPr>
          <w:color w:val="000000"/>
          <w:sz w:val="28"/>
          <w:szCs w:val="28"/>
        </w:rPr>
        <w:t xml:space="preserve"> квартал 20</w:t>
      </w:r>
      <w:r w:rsidR="009A74BA" w:rsidRPr="00A55E0D">
        <w:rPr>
          <w:color w:val="000000"/>
          <w:sz w:val="28"/>
          <w:szCs w:val="28"/>
        </w:rPr>
        <w:t>21</w:t>
      </w:r>
      <w:r w:rsidRPr="00A55E0D">
        <w:rPr>
          <w:color w:val="000000"/>
          <w:sz w:val="28"/>
          <w:szCs w:val="28"/>
        </w:rPr>
        <w:t xml:space="preserve"> г. </w:t>
      </w:r>
      <w:r w:rsidRPr="00A55E0D">
        <w:rPr>
          <w:sz w:val="28"/>
          <w:szCs w:val="28"/>
        </w:rPr>
        <w:t>(второй из трех платежей, срок уплаты - не позднее 25.02.20</w:t>
      </w:r>
      <w:r w:rsidR="009A74BA" w:rsidRPr="00A55E0D">
        <w:rPr>
          <w:sz w:val="28"/>
          <w:szCs w:val="28"/>
        </w:rPr>
        <w:t>22</w:t>
      </w:r>
      <w:r w:rsidRPr="00A55E0D">
        <w:rPr>
          <w:sz w:val="28"/>
          <w:szCs w:val="28"/>
        </w:rPr>
        <w:t>)</w:t>
      </w:r>
      <w:r w:rsidRPr="00A55E0D">
        <w:rPr>
          <w:color w:val="000000"/>
          <w:sz w:val="28"/>
          <w:szCs w:val="28"/>
        </w:rPr>
        <w:t xml:space="preserve"> в </w:t>
      </w:r>
      <w:hyperlink r:id="rId7" w:history="1">
        <w:r w:rsidRPr="00A55E0D">
          <w:rPr>
            <w:rStyle w:val="a3"/>
            <w:color w:val="000000"/>
            <w:sz w:val="28"/>
            <w:szCs w:val="28"/>
            <w:u w:val="none"/>
          </w:rPr>
          <w:t xml:space="preserve">поле </w:t>
        </w:r>
      </w:hyperlink>
      <w:r w:rsidR="004E2B60">
        <w:rPr>
          <w:sz w:val="28"/>
          <w:szCs w:val="28"/>
        </w:rPr>
        <w:t>60</w:t>
      </w:r>
      <w:r w:rsidRPr="00A55E0D">
        <w:rPr>
          <w:color w:val="000000"/>
          <w:sz w:val="28"/>
          <w:szCs w:val="28"/>
        </w:rPr>
        <w:t xml:space="preserve"> в качестве </w:t>
      </w:r>
      <w:r w:rsidR="004E2B60">
        <w:rPr>
          <w:color w:val="000000"/>
          <w:sz w:val="28"/>
          <w:szCs w:val="28"/>
        </w:rPr>
        <w:t>ИНН плательщика</w:t>
      </w:r>
      <w:r w:rsidRPr="00A55E0D">
        <w:rPr>
          <w:color w:val="000000"/>
          <w:sz w:val="28"/>
          <w:szCs w:val="28"/>
        </w:rPr>
        <w:t xml:space="preserve"> ошибочно указано </w:t>
      </w:r>
      <w:r w:rsidR="004E2B60">
        <w:rPr>
          <w:sz w:val="28"/>
          <w:szCs w:val="28"/>
        </w:rPr>
        <w:t>1234567891</w:t>
      </w:r>
      <w:r w:rsidRPr="00A55E0D">
        <w:rPr>
          <w:color w:val="000000"/>
          <w:sz w:val="28"/>
          <w:szCs w:val="28"/>
        </w:rPr>
        <w:t>.</w:t>
      </w:r>
    </w:p>
    <w:p w:rsidR="002377E2" w:rsidRPr="00A55E0D" w:rsidRDefault="002377E2" w:rsidP="00023666">
      <w:pPr>
        <w:autoSpaceDE w:val="0"/>
        <w:autoSpaceDN w:val="0"/>
        <w:adjustRightInd w:val="0"/>
        <w:spacing w:after="40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Правильное значение поля </w:t>
      </w:r>
      <w:r w:rsidR="004E2B60">
        <w:rPr>
          <w:color w:val="000000"/>
          <w:sz w:val="28"/>
          <w:szCs w:val="28"/>
        </w:rPr>
        <w:t>60</w:t>
      </w:r>
      <w:r w:rsidRPr="00A55E0D">
        <w:rPr>
          <w:color w:val="000000"/>
          <w:sz w:val="28"/>
          <w:szCs w:val="28"/>
        </w:rPr>
        <w:t xml:space="preserve"> – </w:t>
      </w:r>
      <w:r w:rsidR="004E2B60" w:rsidRPr="00A55E0D">
        <w:rPr>
          <w:sz w:val="28"/>
          <w:szCs w:val="28"/>
        </w:rPr>
        <w:t>1234567890</w:t>
      </w:r>
      <w:r w:rsidRPr="00A55E0D">
        <w:rPr>
          <w:color w:val="000000"/>
          <w:sz w:val="28"/>
          <w:szCs w:val="28"/>
        </w:rPr>
        <w:t>.</w:t>
      </w:r>
      <w:r w:rsidR="004E2B60">
        <w:rPr>
          <w:color w:val="000000"/>
          <w:sz w:val="28"/>
          <w:szCs w:val="28"/>
        </w:rPr>
        <w:t xml:space="preserve"> </w:t>
      </w:r>
    </w:p>
    <w:p w:rsidR="002377E2" w:rsidRPr="00A55E0D" w:rsidRDefault="002377E2" w:rsidP="00023666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На основании </w:t>
      </w:r>
      <w:hyperlink r:id="rId8" w:history="1">
        <w:r w:rsidRPr="00A55E0D">
          <w:rPr>
            <w:rStyle w:val="a3"/>
            <w:color w:val="000000"/>
            <w:sz w:val="28"/>
            <w:szCs w:val="28"/>
            <w:u w:val="none"/>
          </w:rPr>
          <w:t>п. 7</w:t>
        </w:r>
      </w:hyperlink>
      <w:hyperlink r:id="rId9" w:history="1">
        <w:r w:rsidRPr="00A55E0D">
          <w:rPr>
            <w:rStyle w:val="a3"/>
            <w:color w:val="000000"/>
            <w:sz w:val="28"/>
            <w:szCs w:val="28"/>
            <w:u w:val="none"/>
          </w:rPr>
          <w:t xml:space="preserve"> ст. 45</w:t>
        </w:r>
      </w:hyperlink>
      <w:r w:rsidRPr="00A55E0D">
        <w:rPr>
          <w:color w:val="000000"/>
          <w:sz w:val="28"/>
          <w:szCs w:val="28"/>
        </w:rPr>
        <w:t xml:space="preserve"> НК РФ просим уточнить данный платеж.</w:t>
      </w:r>
    </w:p>
    <w:p w:rsidR="002377E2" w:rsidRPr="00A55E0D" w:rsidRDefault="002377E2" w:rsidP="00023666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</w:p>
    <w:p w:rsidR="002377E2" w:rsidRPr="00A55E0D" w:rsidRDefault="002377E2" w:rsidP="00BE6CAA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Приложение:</w:t>
      </w:r>
      <w:r w:rsidR="00BE6CAA" w:rsidRPr="00A55E0D">
        <w:rPr>
          <w:color w:val="000000"/>
          <w:sz w:val="28"/>
          <w:szCs w:val="28"/>
        </w:rPr>
        <w:t xml:space="preserve"> </w:t>
      </w:r>
      <w:r w:rsidR="008321C2" w:rsidRPr="00A55E0D">
        <w:rPr>
          <w:color w:val="000000"/>
          <w:sz w:val="28"/>
          <w:szCs w:val="28"/>
        </w:rPr>
        <w:t>К</w:t>
      </w:r>
      <w:r w:rsidRPr="00A55E0D">
        <w:rPr>
          <w:color w:val="000000"/>
          <w:sz w:val="28"/>
          <w:szCs w:val="28"/>
        </w:rPr>
        <w:t>опия платежного поручения от 20.02.20</w:t>
      </w:r>
      <w:r w:rsidR="009A74BA" w:rsidRPr="00A55E0D">
        <w:rPr>
          <w:color w:val="000000"/>
          <w:sz w:val="28"/>
          <w:szCs w:val="28"/>
        </w:rPr>
        <w:t>22</w:t>
      </w:r>
      <w:r w:rsidRPr="00A55E0D">
        <w:rPr>
          <w:color w:val="000000"/>
          <w:sz w:val="28"/>
          <w:szCs w:val="28"/>
        </w:rPr>
        <w:t xml:space="preserve"> </w:t>
      </w:r>
      <w:r w:rsidR="0010671B"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1</w:t>
      </w:r>
      <w:r w:rsidR="00BE6CAA" w:rsidRPr="00A55E0D">
        <w:rPr>
          <w:color w:val="000000"/>
          <w:sz w:val="28"/>
          <w:szCs w:val="28"/>
        </w:rPr>
        <w:t>00</w:t>
      </w:r>
      <w:r w:rsidRPr="00A55E0D">
        <w:rPr>
          <w:color w:val="000000"/>
          <w:sz w:val="28"/>
          <w:szCs w:val="28"/>
        </w:rPr>
        <w:t>23.</w:t>
      </w:r>
    </w:p>
    <w:p w:rsidR="00BE6CAA" w:rsidRPr="00A55E0D" w:rsidRDefault="00BE6CAA" w:rsidP="00BE6CA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C2E02" w:rsidRPr="00A55E0D" w:rsidRDefault="009C2E02" w:rsidP="00BE6CA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377E2" w:rsidRPr="00A55E0D" w:rsidRDefault="002377E2" w:rsidP="00A55E0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Директор ООО "</w:t>
      </w:r>
      <w:r w:rsidR="009C2E02" w:rsidRPr="00A55E0D">
        <w:rPr>
          <w:color w:val="000000"/>
          <w:sz w:val="28"/>
          <w:szCs w:val="28"/>
          <w:lang w:val="en-US"/>
        </w:rPr>
        <w:t>Ppt</w:t>
      </w:r>
      <w:r w:rsidR="009C2E02" w:rsidRPr="00A55E0D">
        <w:rPr>
          <w:color w:val="000000"/>
          <w:sz w:val="28"/>
          <w:szCs w:val="28"/>
        </w:rPr>
        <w:t>.</w:t>
      </w:r>
      <w:r w:rsidR="009C2E02" w:rsidRPr="00A55E0D">
        <w:rPr>
          <w:color w:val="000000"/>
          <w:sz w:val="28"/>
          <w:szCs w:val="28"/>
          <w:lang w:val="en-US"/>
        </w:rPr>
        <w:t>ru</w:t>
      </w:r>
      <w:r w:rsidRPr="00A55E0D">
        <w:rPr>
          <w:color w:val="000000"/>
          <w:sz w:val="28"/>
          <w:szCs w:val="28"/>
        </w:rPr>
        <w:t>"</w:t>
      </w:r>
      <w:r w:rsidR="00BE6CAA" w:rsidRPr="00A55E0D">
        <w:rPr>
          <w:color w:val="000000"/>
          <w:sz w:val="28"/>
          <w:szCs w:val="28"/>
        </w:rPr>
        <w:t xml:space="preserve">                    </w:t>
      </w:r>
      <w:r w:rsidRPr="00A55E0D">
        <w:rPr>
          <w:color w:val="000000"/>
          <w:sz w:val="28"/>
          <w:szCs w:val="28"/>
        </w:rPr>
        <w:t xml:space="preserve"> </w:t>
      </w:r>
      <w:r w:rsidR="009C2E02" w:rsidRPr="00A55E0D">
        <w:rPr>
          <w:b/>
          <w:i/>
          <w:iCs/>
          <w:color w:val="0000FF"/>
          <w:sz w:val="28"/>
          <w:szCs w:val="28"/>
        </w:rPr>
        <w:t>Петр</w:t>
      </w:r>
      <w:r w:rsidR="00BE6CAA" w:rsidRPr="00A55E0D">
        <w:rPr>
          <w:b/>
          <w:i/>
          <w:iCs/>
          <w:color w:val="0000FF"/>
          <w:sz w:val="28"/>
          <w:szCs w:val="28"/>
        </w:rPr>
        <w:t xml:space="preserve">ов  </w:t>
      </w:r>
      <w:r w:rsidR="00BE6CAA" w:rsidRPr="00A55E0D">
        <w:rPr>
          <w:i/>
          <w:iCs/>
          <w:color w:val="000000"/>
          <w:sz w:val="28"/>
          <w:szCs w:val="28"/>
        </w:rPr>
        <w:t xml:space="preserve">                                 </w:t>
      </w:r>
      <w:r w:rsidRPr="00A55E0D">
        <w:rPr>
          <w:color w:val="000000"/>
          <w:sz w:val="28"/>
          <w:szCs w:val="28"/>
        </w:rPr>
        <w:t xml:space="preserve"> </w:t>
      </w:r>
      <w:r w:rsidR="009C2E02" w:rsidRPr="00A55E0D">
        <w:rPr>
          <w:color w:val="000000"/>
          <w:sz w:val="28"/>
          <w:szCs w:val="28"/>
        </w:rPr>
        <w:t>П. П.</w:t>
      </w:r>
      <w:r w:rsidR="00BE6CAA" w:rsidRPr="00A55E0D">
        <w:rPr>
          <w:color w:val="000000"/>
          <w:sz w:val="28"/>
          <w:szCs w:val="28"/>
        </w:rPr>
        <w:t xml:space="preserve"> </w:t>
      </w:r>
      <w:r w:rsidR="009C2E02" w:rsidRPr="00A55E0D">
        <w:rPr>
          <w:color w:val="000000"/>
          <w:sz w:val="28"/>
          <w:szCs w:val="28"/>
        </w:rPr>
        <w:t>Петр</w:t>
      </w:r>
      <w:r w:rsidR="00BE6CAA" w:rsidRPr="00A55E0D">
        <w:rPr>
          <w:color w:val="000000"/>
          <w:sz w:val="28"/>
          <w:szCs w:val="28"/>
        </w:rPr>
        <w:t>ов</w:t>
      </w:r>
      <w:r w:rsidRPr="00A55E0D">
        <w:rPr>
          <w:color w:val="000000"/>
          <w:sz w:val="28"/>
          <w:szCs w:val="28"/>
        </w:rPr>
        <w:br/>
      </w:r>
    </w:p>
    <w:p w:rsidR="00BE6CAA" w:rsidRDefault="002377E2" w:rsidP="00023666">
      <w:pPr>
        <w:autoSpaceDE w:val="0"/>
        <w:autoSpaceDN w:val="0"/>
        <w:adjustRightInd w:val="0"/>
        <w:spacing w:before="240"/>
        <w:jc w:val="both"/>
      </w:pPr>
      <w:r w:rsidRPr="00A55E0D">
        <w:rPr>
          <w:color w:val="000000"/>
          <w:sz w:val="28"/>
          <w:szCs w:val="28"/>
        </w:rPr>
        <w:t>12</w:t>
      </w:r>
      <w:r w:rsidR="00CB3B26" w:rsidRPr="00A55E0D">
        <w:rPr>
          <w:color w:val="000000"/>
          <w:sz w:val="28"/>
          <w:szCs w:val="28"/>
        </w:rPr>
        <w:t>.03.</w:t>
      </w:r>
      <w:r w:rsidRPr="00A55E0D">
        <w:rPr>
          <w:color w:val="000000"/>
          <w:sz w:val="28"/>
          <w:szCs w:val="28"/>
        </w:rPr>
        <w:t>20</w:t>
      </w:r>
      <w:r w:rsidR="009A74BA" w:rsidRPr="00A55E0D">
        <w:rPr>
          <w:color w:val="000000"/>
          <w:sz w:val="28"/>
          <w:szCs w:val="28"/>
        </w:rPr>
        <w:t>22</w:t>
      </w:r>
    </w:p>
    <w:sectPr w:rsidR="00BE6CAA" w:rsidSect="000236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F4" w:rsidRDefault="00034AF4" w:rsidP="00023666">
      <w:r>
        <w:separator/>
      </w:r>
    </w:p>
  </w:endnote>
  <w:endnote w:type="continuationSeparator" w:id="0">
    <w:p w:rsidR="00034AF4" w:rsidRDefault="00034AF4" w:rsidP="0002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F4" w:rsidRDefault="00034AF4" w:rsidP="00023666">
      <w:r>
        <w:separator/>
      </w:r>
    </w:p>
  </w:footnote>
  <w:footnote w:type="continuationSeparator" w:id="0">
    <w:p w:rsidR="00034AF4" w:rsidRDefault="00034AF4" w:rsidP="00023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A1A4C0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6A047A42"/>
    <w:multiLevelType w:val="hybridMultilevel"/>
    <w:tmpl w:val="F068448A"/>
    <w:lvl w:ilvl="0" w:tplc="D80861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A8"/>
    <w:rsid w:val="00023666"/>
    <w:rsid w:val="00034AF4"/>
    <w:rsid w:val="00090F62"/>
    <w:rsid w:val="00100934"/>
    <w:rsid w:val="0010671B"/>
    <w:rsid w:val="00111D56"/>
    <w:rsid w:val="00123FB1"/>
    <w:rsid w:val="00135FF2"/>
    <w:rsid w:val="00162BF6"/>
    <w:rsid w:val="0016322F"/>
    <w:rsid w:val="001B3A1D"/>
    <w:rsid w:val="001D676D"/>
    <w:rsid w:val="002377E2"/>
    <w:rsid w:val="002570FF"/>
    <w:rsid w:val="00257F08"/>
    <w:rsid w:val="00266206"/>
    <w:rsid w:val="00275A9F"/>
    <w:rsid w:val="002865B6"/>
    <w:rsid w:val="002E4DA0"/>
    <w:rsid w:val="00331600"/>
    <w:rsid w:val="00376DA5"/>
    <w:rsid w:val="004D4BE9"/>
    <w:rsid w:val="004E2A4A"/>
    <w:rsid w:val="004E2B60"/>
    <w:rsid w:val="004F064F"/>
    <w:rsid w:val="00531B1A"/>
    <w:rsid w:val="0053779E"/>
    <w:rsid w:val="00575423"/>
    <w:rsid w:val="00583DDA"/>
    <w:rsid w:val="005D7402"/>
    <w:rsid w:val="005E5FF2"/>
    <w:rsid w:val="00623786"/>
    <w:rsid w:val="006745A8"/>
    <w:rsid w:val="00683BDC"/>
    <w:rsid w:val="006A4B7F"/>
    <w:rsid w:val="006B2CA4"/>
    <w:rsid w:val="00771BA0"/>
    <w:rsid w:val="007F572D"/>
    <w:rsid w:val="008279A7"/>
    <w:rsid w:val="008321C2"/>
    <w:rsid w:val="00833165"/>
    <w:rsid w:val="00875597"/>
    <w:rsid w:val="00922D2F"/>
    <w:rsid w:val="00926BCA"/>
    <w:rsid w:val="00934A43"/>
    <w:rsid w:val="0093793B"/>
    <w:rsid w:val="009434BC"/>
    <w:rsid w:val="00991DA3"/>
    <w:rsid w:val="009A23BD"/>
    <w:rsid w:val="009A74BA"/>
    <w:rsid w:val="009C2E02"/>
    <w:rsid w:val="00A118A0"/>
    <w:rsid w:val="00A55E0D"/>
    <w:rsid w:val="00A676DD"/>
    <w:rsid w:val="00A95744"/>
    <w:rsid w:val="00B8571C"/>
    <w:rsid w:val="00BA1963"/>
    <w:rsid w:val="00BC5804"/>
    <w:rsid w:val="00BE64E5"/>
    <w:rsid w:val="00BE6CAA"/>
    <w:rsid w:val="00C002AB"/>
    <w:rsid w:val="00C93D05"/>
    <w:rsid w:val="00CB3B26"/>
    <w:rsid w:val="00CB5E0B"/>
    <w:rsid w:val="00CF52D9"/>
    <w:rsid w:val="00D200CC"/>
    <w:rsid w:val="00D2623D"/>
    <w:rsid w:val="00EB1B79"/>
    <w:rsid w:val="00F4430A"/>
    <w:rsid w:val="00F561F6"/>
    <w:rsid w:val="00F67E99"/>
    <w:rsid w:val="00F72F21"/>
    <w:rsid w:val="00F76333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7D37F2-EE8F-4309-88EE-AE6905D0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77E2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rsid w:val="002377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77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77E2"/>
    <w:rPr>
      <w:rFonts w:ascii="Tahoma" w:hAnsi="Tahoma" w:cs="Tahoma"/>
      <w:sz w:val="16"/>
      <w:szCs w:val="16"/>
      <w:lang w:val="x-none" w:eastAsia="ru-RU"/>
    </w:rPr>
  </w:style>
  <w:style w:type="paragraph" w:styleId="a6">
    <w:name w:val="annotation text"/>
    <w:basedOn w:val="a"/>
    <w:link w:val="a7"/>
    <w:uiPriority w:val="99"/>
    <w:unhideWhenUsed/>
    <w:rsid w:val="00FB1C9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FB1C91"/>
    <w:rPr>
      <w:rFonts w:ascii="Calibri" w:hAnsi="Calibri" w:cs="Times New Roman"/>
      <w:sz w:val="20"/>
      <w:szCs w:val="20"/>
      <w:lang w:val="x-none" w:eastAsia="ru-RU"/>
    </w:rPr>
  </w:style>
  <w:style w:type="character" w:styleId="a8">
    <w:name w:val="annotation reference"/>
    <w:basedOn w:val="a0"/>
    <w:uiPriority w:val="99"/>
    <w:semiHidden/>
    <w:unhideWhenUsed/>
    <w:rsid w:val="00FB1C91"/>
    <w:rPr>
      <w:rFonts w:cs="Times New Roman"/>
      <w:sz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F4430A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locked/>
    <w:rsid w:val="00F4430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023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2366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0236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023666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BF53D107CB560A10E12BF3FB4B336A43785545F4B0FEBD5F119BA9EFFF84D32CBFB5B8CB15p8U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BF53D107CB560A10E12BF3FB4B336A43725442F8B4FEBD5F119BA9EFFF84D32CBFB5BDCA1185A4pCU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BF53D107CB560A10E12BF3FB4B336A43785545F4B0FEBD5F119BA9EFFF84D32CBFB5B8CB17p8U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Вероника Юрьевна</dc:creator>
  <cp:keywords/>
  <dc:description/>
  <cp:lastModifiedBy>Анна</cp:lastModifiedBy>
  <cp:revision>2</cp:revision>
  <dcterms:created xsi:type="dcterms:W3CDTF">2022-03-08T17:55:00Z</dcterms:created>
  <dcterms:modified xsi:type="dcterms:W3CDTF">2022-03-08T17:55:00Z</dcterms:modified>
</cp:coreProperties>
</file>