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25338" w:rsidRPr="005D2413" w:rsidRDefault="00925338" w:rsidP="00925338">
      <w:pPr>
        <w:jc w:val="center"/>
        <w:rPr>
          <w:rFonts w:ascii="Times" w:hAnsi="Times"/>
        </w:rPr>
      </w:pPr>
      <w:r w:rsidRPr="005D2413">
        <w:rPr>
          <w:rFonts w:ascii="Times" w:hAnsi="Times"/>
        </w:rPr>
        <w:t>П Р И К А З</w:t>
      </w:r>
    </w:p>
    <w:p w:rsidR="00925338" w:rsidRPr="005D2413" w:rsidRDefault="00925338" w:rsidP="00925338">
      <w:pPr>
        <w:jc w:val="center"/>
        <w:rPr>
          <w:rFonts w:ascii="Times" w:hAnsi="Times"/>
        </w:rPr>
      </w:pPr>
      <w:r w:rsidRPr="005D2413">
        <w:rPr>
          <w:rFonts w:ascii="Times" w:hAnsi="Times"/>
        </w:rPr>
        <w:t>о создании пожарно-технической комиссии</w:t>
      </w:r>
    </w:p>
    <w:p w:rsidR="00925338" w:rsidRPr="005D2413" w:rsidRDefault="00925338" w:rsidP="00925338">
      <w:pPr>
        <w:rPr>
          <w:rFonts w:ascii="Times" w:hAnsi="Times"/>
        </w:rPr>
      </w:pPr>
      <w:r w:rsidRPr="005D2413">
        <w:rPr>
          <w:rFonts w:ascii="Times" w:hAnsi="Times"/>
        </w:rPr>
        <w:t> </w:t>
      </w:r>
    </w:p>
    <w:p w:rsidR="00925338" w:rsidRPr="005D2413" w:rsidRDefault="00925338" w:rsidP="00925338">
      <w:pPr>
        <w:rPr>
          <w:rFonts w:ascii="Times" w:hAnsi="Times"/>
        </w:rPr>
      </w:pPr>
      <w:r w:rsidRPr="005D2413">
        <w:rPr>
          <w:rFonts w:ascii="Times" w:hAnsi="Times"/>
        </w:rPr>
        <w:t>«___» ______________ 2017 года                                        </w:t>
      </w:r>
      <w:r w:rsidR="005D2413">
        <w:rPr>
          <w:rFonts w:ascii="Times" w:hAnsi="Times"/>
        </w:rPr>
        <w:t>                       </w:t>
      </w:r>
      <w:r w:rsidRPr="005D2413">
        <w:rPr>
          <w:rFonts w:ascii="Times" w:hAnsi="Times"/>
        </w:rPr>
        <w:t>№ ______</w:t>
      </w:r>
    </w:p>
    <w:p w:rsidR="00925338" w:rsidRPr="005D2413" w:rsidRDefault="00925338" w:rsidP="00925338">
      <w:pPr>
        <w:rPr>
          <w:rFonts w:ascii="Times" w:hAnsi="Times"/>
        </w:rPr>
      </w:pPr>
      <w:r w:rsidRPr="005D2413">
        <w:rPr>
          <w:rFonts w:ascii="Times" w:hAnsi="Times"/>
        </w:rPr>
        <w:t>  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В целях проведения регулярных профилактических мероприятий в области обеспечения пожарной безопасности, усиления пожарной устойчивости объектов ____________________________________ и в соответствии с Законом Российской Федерации «О пожарной безопасности» от 21.12.94 № 69-ФЗ,</w:t>
      </w:r>
      <w:r w:rsidRPr="005D2413">
        <w:rPr>
          <w:rFonts w:ascii="Times" w:hAnsi="Times"/>
        </w:rPr>
        <w:br/>
        <w:t>п р и к а з ы в а ю: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1. Создать пожарно-техническую комиссию (далее ПТК) в составе: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- ________________________________________________________________;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- ________________________________________________________________;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- ________________________________________________________________;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2. Членам пожарно-технической комиссии не реже двух раз в год производить детальный осмотр всех торговых, складских и административных помещений, а также электрохозяйства, систем отопления и вентиляции с последующим составлением Акта по устранению выявленных нарушений правил пожарной безопасности.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3. Председателю ПТК взять под личный контроль выполнение противопожарных мероприятий, изложенных в предписании Государственного пожарного надзора. О выполнении мероприятий докладывать руководителю предприятия не реже одного раза в квартал.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4. Начальнику ДПД взять под личный контроль организацию и проведение на предприятии работы по вопросам пожарной безопасности, а также проведение массово-разъяснительной работы среди работников по вопросам соблюдения противопожарного режима.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 </w:t>
      </w:r>
    </w:p>
    <w:p w:rsidR="00925338" w:rsidRPr="005D2413" w:rsidRDefault="00925338" w:rsidP="00925338">
      <w:pPr>
        <w:jc w:val="both"/>
        <w:rPr>
          <w:rFonts w:ascii="Times" w:hAnsi="Times"/>
        </w:rPr>
      </w:pPr>
      <w:r w:rsidRPr="005D2413">
        <w:rPr>
          <w:rFonts w:ascii="Times" w:hAnsi="Times"/>
        </w:rPr>
        <w:t>Генеральный директор         _______________ /________________/</w:t>
      </w:r>
    </w:p>
    <w:p w:rsidR="005D2413" w:rsidRDefault="005D2413" w:rsidP="00925338">
      <w:pPr>
        <w:rPr>
          <w:rFonts w:ascii="Times" w:hAnsi="Times"/>
        </w:rPr>
      </w:pPr>
    </w:p>
    <w:p w:rsidR="005D2413" w:rsidRDefault="005D2413" w:rsidP="00925338">
      <w:pPr>
        <w:rPr>
          <w:rFonts w:ascii="Times" w:hAnsi="Times"/>
        </w:rPr>
      </w:pPr>
    </w:p>
    <w:p w:rsidR="005D2413" w:rsidRDefault="005D2413" w:rsidP="00925338">
      <w:pPr>
        <w:rPr>
          <w:rFonts w:ascii="Times" w:hAnsi="Times"/>
        </w:rPr>
      </w:pPr>
    </w:p>
    <w:p w:rsidR="00C35C8B" w:rsidRPr="005D2413" w:rsidRDefault="005D2413" w:rsidP="00925338">
      <w:pPr>
        <w:rPr>
          <w:rFonts w:ascii="Times" w:hAnsi="Times"/>
        </w:rPr>
      </w:pPr>
    </w:p>
    <w:sectPr w:rsidR="00C35C8B" w:rsidRPr="005D2413" w:rsidSect="00C35C8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25338"/>
    <w:rsid w:val="005D2413"/>
    <w:rsid w:val="00925338"/>
  </w:rsids>
  <m:mathPr>
    <m:mathFont m:val="Liberation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0C"/>
  </w:style>
  <w:style w:type="paragraph" w:styleId="Heading2">
    <w:name w:val="heading 2"/>
    <w:basedOn w:val="Normal"/>
    <w:link w:val="Heading2Char"/>
    <w:uiPriority w:val="9"/>
    <w:rsid w:val="00925338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5338"/>
    <w:rPr>
      <w:rFonts w:ascii="Times" w:hAnsi="Times"/>
      <w:b/>
      <w:sz w:val="36"/>
      <w:szCs w:val="20"/>
    </w:rPr>
  </w:style>
  <w:style w:type="paragraph" w:styleId="NormalWeb">
    <w:name w:val="Normal (Web)"/>
    <w:basedOn w:val="Normal"/>
    <w:uiPriority w:val="99"/>
    <w:rsid w:val="00925338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92533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helsamsonova</dc:creator>
  <cp:keywords/>
  <cp:lastModifiedBy>helsamsonova</cp:lastModifiedBy>
  <cp:revision>2</cp:revision>
  <dcterms:created xsi:type="dcterms:W3CDTF">2017-08-24T16:22:00Z</dcterms:created>
  <dcterms:modified xsi:type="dcterms:W3CDTF">2017-08-24T16:30:00Z</dcterms:modified>
</cp:coreProperties>
</file>